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96" w:rsidRPr="00616319" w:rsidRDefault="00276796" w:rsidP="00276796">
      <w:pPr>
        <w:pStyle w:val="BodyText2"/>
        <w:spacing w:line="288" w:lineRule="auto"/>
        <w:jc w:val="center"/>
        <w:rPr>
          <w:rFonts w:ascii="Arial" w:hAnsi="Arial" w:cs="Arial"/>
          <w:b/>
        </w:rPr>
      </w:pPr>
      <w:r w:rsidRPr="00616319">
        <w:rPr>
          <w:rFonts w:ascii="Arial" w:hAnsi="Arial" w:cs="Arial"/>
          <w:b/>
        </w:rPr>
        <w:t xml:space="preserve">RICHIESTA </w:t>
      </w:r>
      <w:r>
        <w:rPr>
          <w:rFonts w:ascii="Arial" w:hAnsi="Arial" w:cs="Arial"/>
          <w:b/>
        </w:rPr>
        <w:t>VOLUMI IN RICONSEGNA DA</w:t>
      </w:r>
      <w:r w:rsidRPr="00616319">
        <w:rPr>
          <w:rFonts w:ascii="Arial" w:hAnsi="Arial" w:cs="Arial"/>
          <w:b/>
        </w:rPr>
        <w:t xml:space="preserve"> SERVIZIO DI STOCCAGGIO TEMPORANEO</w:t>
      </w:r>
    </w:p>
    <w:p w:rsidR="00276796" w:rsidRDefault="00276796" w:rsidP="00276796">
      <w:pPr>
        <w:pStyle w:val="BodyText2"/>
        <w:spacing w:line="288" w:lineRule="auto"/>
        <w:jc w:val="center"/>
        <w:rPr>
          <w:rFonts w:ascii="Arial" w:hAnsi="Arial" w:cs="Arial"/>
        </w:rPr>
      </w:pPr>
    </w:p>
    <w:p w:rsidR="00CC2CCD" w:rsidRPr="007E5946" w:rsidRDefault="00CC2CCD" w:rsidP="00CC2CCD">
      <w:pPr>
        <w:pStyle w:val="BodyText2"/>
        <w:spacing w:line="288" w:lineRule="auto"/>
        <w:rPr>
          <w:rFonts w:ascii="Arial" w:hAnsi="Arial" w:cs="Arial"/>
          <w:b/>
        </w:rPr>
      </w:pPr>
      <w:r w:rsidRPr="007E5946">
        <w:rPr>
          <w:rFonts w:ascii="Arial" w:hAnsi="Arial" w:cs="Arial"/>
          <w:b/>
        </w:rPr>
        <w:t xml:space="preserve">Inviata tramite indirizzo </w:t>
      </w:r>
      <w:r>
        <w:rPr>
          <w:rFonts w:ascii="Arial" w:hAnsi="Arial" w:cs="Arial"/>
          <w:b/>
        </w:rPr>
        <w:t>di posta elettronica da [</w:t>
      </w:r>
      <w:r w:rsidR="007F7255" w:rsidRPr="00616319">
        <w:rPr>
          <w:rFonts w:ascii="Arial" w:hAnsi="Arial" w:cs="Arial"/>
          <w:i/>
          <w:highlight w:val="yellow"/>
        </w:rPr>
        <w:t>Completare</w:t>
      </w:r>
      <w:r w:rsidRPr="007E5946">
        <w:rPr>
          <w:rFonts w:ascii="Arial" w:hAnsi="Arial" w:cs="Arial"/>
          <w:b/>
        </w:rPr>
        <w:t xml:space="preserve">] a </w:t>
      </w:r>
      <w:hyperlink r:id="rId8" w:history="1">
        <w:r w:rsidR="007F7255" w:rsidRPr="007F7255">
          <w:rPr>
            <w:rStyle w:val="Hyperlink"/>
            <w:rFonts w:ascii="Arial" w:hAnsi="Arial" w:cs="Arial"/>
            <w:b/>
          </w:rPr>
          <w:t>servizi_flessibilita.terminalegnladriatico@pec.it</w:t>
        </w:r>
      </w:hyperlink>
      <w:r>
        <w:rPr>
          <w:rFonts w:ascii="Arial" w:hAnsi="Arial" w:cs="Arial"/>
          <w:b/>
        </w:rPr>
        <w:t xml:space="preserve"> </w:t>
      </w:r>
    </w:p>
    <w:p w:rsidR="00276796" w:rsidRDefault="00276796" w:rsidP="00276796">
      <w:pPr>
        <w:pStyle w:val="BodyText2"/>
        <w:spacing w:line="288" w:lineRule="auto"/>
        <w:rPr>
          <w:rFonts w:ascii="Arial" w:hAnsi="Arial" w:cs="Arial"/>
        </w:rPr>
      </w:pPr>
    </w:p>
    <w:p w:rsidR="00276796" w:rsidRPr="009F15DB" w:rsidRDefault="00276796" w:rsidP="00276796">
      <w:pPr>
        <w:pStyle w:val="BodyText2"/>
        <w:spacing w:line="288" w:lineRule="auto"/>
        <w:rPr>
          <w:rFonts w:ascii="Arial" w:hAnsi="Arial" w:cs="Arial"/>
          <w:color w:val="000000"/>
        </w:rPr>
      </w:pPr>
      <w:r w:rsidRPr="009F15DB">
        <w:rPr>
          <w:rFonts w:ascii="Arial" w:hAnsi="Arial" w:cs="Arial"/>
        </w:rPr>
        <w:t xml:space="preserve">Con riferimento </w:t>
      </w:r>
      <w:r>
        <w:rPr>
          <w:rFonts w:ascii="Arial" w:hAnsi="Arial" w:cs="Arial"/>
        </w:rPr>
        <w:t>(i) a</w:t>
      </w:r>
      <w:r w:rsidRPr="006B4DAD">
        <w:rPr>
          <w:rFonts w:ascii="Arial" w:hAnsi="Arial" w:cs="Arial"/>
        </w:rPr>
        <w:t xml:space="preserve">l Codice di Rigassificazione approvato </w:t>
      </w:r>
      <w:r w:rsidR="00071943" w:rsidRPr="00F15E98">
        <w:rPr>
          <w:rFonts w:ascii="Arial" w:hAnsi="Arial" w:cs="Arial"/>
        </w:rPr>
        <w:t>da</w:t>
      </w:r>
      <w:r w:rsidR="00071943">
        <w:rPr>
          <w:rFonts w:ascii="Arial" w:hAnsi="Arial" w:cs="Arial"/>
        </w:rPr>
        <w:t>ll’</w:t>
      </w:r>
      <w:r w:rsidR="00071943" w:rsidRPr="00F15E98">
        <w:rPr>
          <w:rFonts w:ascii="Arial" w:hAnsi="Arial" w:cs="Arial"/>
        </w:rPr>
        <w:t>A</w:t>
      </w:r>
      <w:r w:rsidR="00071943">
        <w:rPr>
          <w:rFonts w:ascii="Arial" w:hAnsi="Arial" w:cs="Arial"/>
        </w:rPr>
        <w:t xml:space="preserve">utorità di Regolazione per </w:t>
      </w:r>
      <w:r w:rsidR="00071943" w:rsidRPr="00F15E98">
        <w:rPr>
          <w:rFonts w:ascii="Arial" w:hAnsi="Arial" w:cs="Arial"/>
        </w:rPr>
        <w:t>E</w:t>
      </w:r>
      <w:r w:rsidR="00071943">
        <w:rPr>
          <w:rFonts w:ascii="Arial" w:hAnsi="Arial" w:cs="Arial"/>
        </w:rPr>
        <w:t xml:space="preserve">nergia Reti e Ambiente </w:t>
      </w:r>
      <w:r w:rsidR="00071943" w:rsidRPr="00F15E98">
        <w:rPr>
          <w:rFonts w:ascii="Arial" w:hAnsi="Arial" w:cs="Arial"/>
        </w:rPr>
        <w:t xml:space="preserve">con Delibera </w:t>
      </w:r>
      <w:r w:rsidR="00071943" w:rsidRPr="006B3178">
        <w:rPr>
          <w:rFonts w:ascii="Arial" w:hAnsi="Arial" w:cs="Arial"/>
        </w:rPr>
        <w:t>112/2018/R/G</w:t>
      </w:r>
      <w:r w:rsidR="00071943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, (ii) </w:t>
      </w:r>
      <w:r w:rsidRPr="000B39D4">
        <w:rPr>
          <w:rFonts w:ascii="Arial" w:hAnsi="Arial" w:cs="Arial"/>
        </w:rPr>
        <w:t>alla pubblicazione sul Sistema di Comunicazione Elettronic</w:t>
      </w:r>
      <w:r w:rsidR="006C4717">
        <w:rPr>
          <w:rFonts w:ascii="Arial" w:hAnsi="Arial" w:cs="Arial"/>
        </w:rPr>
        <w:t>o</w:t>
      </w:r>
      <w:r w:rsidR="00CC2CCD">
        <w:rPr>
          <w:rFonts w:ascii="Arial" w:hAnsi="Arial" w:cs="Arial"/>
        </w:rPr>
        <w:t xml:space="preserve"> </w:t>
      </w:r>
      <w:r w:rsidR="00CC2CCD" w:rsidRPr="000B39D4">
        <w:rPr>
          <w:rFonts w:ascii="Arial" w:hAnsi="Arial" w:cs="Arial"/>
        </w:rPr>
        <w:t>del Gestore</w:t>
      </w:r>
      <w:r w:rsidR="007F7255">
        <w:rPr>
          <w:rFonts w:ascii="Arial" w:hAnsi="Arial" w:cs="Arial"/>
        </w:rPr>
        <w:t xml:space="preserve"> delle</w:t>
      </w:r>
      <w:r w:rsidRPr="000B39D4">
        <w:rPr>
          <w:rFonts w:ascii="Arial" w:hAnsi="Arial" w:cs="Arial"/>
        </w:rPr>
        <w:t xml:space="preserve"> </w:t>
      </w:r>
      <w:r w:rsidR="00CC2CCD">
        <w:rPr>
          <w:rFonts w:ascii="Arial" w:hAnsi="Arial" w:cs="Arial"/>
          <w:i/>
          <w:color w:val="000000"/>
        </w:rPr>
        <w:t xml:space="preserve">Regole per la richiesta e l’allocazione del Servizio di Stoccaggio </w:t>
      </w:r>
      <w:r w:rsidR="00CC2CCD" w:rsidRPr="00CC2CCD">
        <w:rPr>
          <w:rFonts w:ascii="Arial" w:hAnsi="Arial" w:cs="Arial"/>
          <w:i/>
          <w:color w:val="000000"/>
        </w:rPr>
        <w:t>Temporaneo</w:t>
      </w:r>
      <w:r>
        <w:rPr>
          <w:rFonts w:ascii="Arial" w:hAnsi="Arial" w:cs="Arial"/>
        </w:rPr>
        <w:t>, (iii) alla sottoscrizione del Servizio</w:t>
      </w:r>
      <w:r w:rsidR="00CC2CCD">
        <w:rPr>
          <w:rFonts w:ascii="Arial" w:hAnsi="Arial" w:cs="Arial"/>
        </w:rPr>
        <w:t xml:space="preserve"> di Flessibilità e Stoccaggio T</w:t>
      </w:r>
      <w:r>
        <w:rPr>
          <w:rFonts w:ascii="Arial" w:hAnsi="Arial" w:cs="Arial"/>
        </w:rPr>
        <w:t>emporaneo in data [</w:t>
      </w:r>
      <w:r w:rsidRPr="00616319">
        <w:rPr>
          <w:rFonts w:ascii="Arial" w:hAnsi="Arial" w:cs="Arial"/>
          <w:i/>
          <w:highlight w:val="yellow"/>
        </w:rPr>
        <w:t>Completare</w:t>
      </w:r>
      <w:r>
        <w:rPr>
          <w:rFonts w:ascii="Arial" w:hAnsi="Arial" w:cs="Arial"/>
        </w:rPr>
        <w:t xml:space="preserve">] e (iv) all’allocazione di Servizio di Stoccaggio temporaneo in data </w:t>
      </w:r>
      <w:r w:rsidRPr="00CC2CCD">
        <w:rPr>
          <w:rFonts w:ascii="Arial" w:hAnsi="Arial" w:cs="Arial"/>
          <w:highlight w:val="yellow"/>
        </w:rPr>
        <w:t>[</w:t>
      </w:r>
      <w:r w:rsidR="007F7255" w:rsidRPr="00616319">
        <w:rPr>
          <w:rFonts w:ascii="Arial" w:hAnsi="Arial" w:cs="Arial"/>
          <w:i/>
          <w:highlight w:val="yellow"/>
        </w:rPr>
        <w:t>Completare</w:t>
      </w:r>
      <w:r w:rsidRPr="00CC2CCD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, </w:t>
      </w:r>
      <w:r w:rsidRPr="009F15DB">
        <w:rPr>
          <w:rFonts w:ascii="Arial" w:hAnsi="Arial" w:cs="Arial"/>
          <w:color w:val="000000"/>
        </w:rPr>
        <w:t>la Società ………..……..…… con sede in …………</w:t>
      </w:r>
      <w:proofErr w:type="gramStart"/>
      <w:r w:rsidRPr="009F15DB">
        <w:rPr>
          <w:rFonts w:ascii="Arial" w:hAnsi="Arial" w:cs="Arial"/>
          <w:color w:val="000000"/>
        </w:rPr>
        <w:t>…….</w:t>
      </w:r>
      <w:proofErr w:type="gramEnd"/>
      <w:r w:rsidRPr="009F15DB">
        <w:rPr>
          <w:rFonts w:ascii="Arial" w:hAnsi="Arial" w:cs="Arial"/>
          <w:color w:val="000000"/>
        </w:rPr>
        <w:t>., Cap. Soc. €  …….………..Codice Fiscale/Partita  IVA …………….., iscrizione al registro delle imprese di ………………. Nr…………</w:t>
      </w:r>
      <w:proofErr w:type="gramStart"/>
      <w:r w:rsidRPr="009F15DB">
        <w:rPr>
          <w:rFonts w:ascii="Arial" w:hAnsi="Arial" w:cs="Arial"/>
          <w:color w:val="000000"/>
        </w:rPr>
        <w:t>…….</w:t>
      </w:r>
      <w:proofErr w:type="gramEnd"/>
      <w:r w:rsidRPr="009F15DB">
        <w:rPr>
          <w:rFonts w:ascii="Arial" w:hAnsi="Arial" w:cs="Arial"/>
          <w:color w:val="000000"/>
        </w:rPr>
        <w:t>. REA ………………</w:t>
      </w:r>
      <w:proofErr w:type="gramStart"/>
      <w:r w:rsidRPr="009F15DB">
        <w:rPr>
          <w:rFonts w:ascii="Arial" w:hAnsi="Arial" w:cs="Arial"/>
          <w:color w:val="000000"/>
        </w:rPr>
        <w:t>…….</w:t>
      </w:r>
      <w:proofErr w:type="gramEnd"/>
      <w:r w:rsidRPr="009F15DB">
        <w:rPr>
          <w:rFonts w:ascii="Arial" w:hAnsi="Arial" w:cs="Arial"/>
          <w:color w:val="000000"/>
        </w:rPr>
        <w:t>, in persona di …………….., munito degli opportuni poteri nella sua qualità di ……………………….,  formula la presente</w:t>
      </w:r>
    </w:p>
    <w:p w:rsidR="004D5E13" w:rsidRPr="009F15DB" w:rsidRDefault="004D5E13" w:rsidP="00284A14">
      <w:pPr>
        <w:pStyle w:val="BodyText2"/>
        <w:spacing w:line="288" w:lineRule="auto"/>
        <w:rPr>
          <w:rFonts w:ascii="Arial" w:hAnsi="Arial" w:cs="Arial"/>
          <w:color w:val="000000"/>
        </w:rPr>
      </w:pPr>
    </w:p>
    <w:p w:rsidR="00723D5E" w:rsidRPr="009F15DB" w:rsidRDefault="006B4DAD" w:rsidP="00723D5E">
      <w:pPr>
        <w:pStyle w:val="BodyText2"/>
        <w:spacing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RICHIESTA</w:t>
      </w:r>
      <w:r w:rsidR="00F61929">
        <w:rPr>
          <w:rFonts w:ascii="Arial" w:hAnsi="Arial" w:cs="Arial"/>
          <w:b/>
          <w:color w:val="000000"/>
        </w:rPr>
        <w:t xml:space="preserve"> </w:t>
      </w:r>
    </w:p>
    <w:p w:rsidR="00723D5E" w:rsidRPr="009F15DB" w:rsidRDefault="00723D5E" w:rsidP="00284A14">
      <w:pPr>
        <w:pStyle w:val="BodyText2"/>
        <w:spacing w:line="288" w:lineRule="auto"/>
        <w:rPr>
          <w:rFonts w:ascii="Arial" w:hAnsi="Arial" w:cs="Arial"/>
          <w:color w:val="000000"/>
        </w:rPr>
      </w:pPr>
    </w:p>
    <w:tbl>
      <w:tblPr>
        <w:tblW w:w="5827" w:type="dxa"/>
        <w:jc w:val="center"/>
        <w:tblLook w:val="04A0" w:firstRow="1" w:lastRow="0" w:firstColumn="1" w:lastColumn="0" w:noHBand="0" w:noVBand="1"/>
      </w:tblPr>
      <w:tblGrid>
        <w:gridCol w:w="1507"/>
        <w:gridCol w:w="4536"/>
      </w:tblGrid>
      <w:tr w:rsidR="002870BC" w:rsidRPr="007B6A68" w:rsidTr="002870BC">
        <w:trPr>
          <w:trHeight w:val="3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Pr="007B6A68" w:rsidRDefault="002870BC" w:rsidP="00922B54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7B6A68">
              <w:rPr>
                <w:rFonts w:ascii="Calibri" w:hAnsi="Calibri"/>
                <w:b/>
                <w:bCs/>
                <w:lang w:val="en-US"/>
              </w:rPr>
              <w:t>Giorno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BC" w:rsidRPr="007B6A68" w:rsidRDefault="00D76504" w:rsidP="00F36F1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</w:rPr>
              <w:t>kWh</w:t>
            </w:r>
            <w:bookmarkStart w:id="0" w:name="_GoBack"/>
            <w:bookmarkEnd w:id="0"/>
            <w:r w:rsidR="002870BC" w:rsidRPr="007B6A68">
              <w:rPr>
                <w:b/>
              </w:rPr>
              <w:t xml:space="preserve"> in Riconsegna</w:t>
            </w:r>
            <w:r w:rsidR="006C4717">
              <w:rPr>
                <w:b/>
              </w:rPr>
              <w:t xml:space="preserve"> da Servizio di Stoccaggio Temporaneo</w:t>
            </w:r>
            <w:r w:rsidR="00AD0C62">
              <w:rPr>
                <w:b/>
              </w:rPr>
              <w:t xml:space="preserve"> </w:t>
            </w:r>
            <w:r w:rsidR="00AD0C62">
              <w:rPr>
                <w:rStyle w:val="FootnoteReference"/>
                <w:b/>
              </w:rPr>
              <w:footnoteReference w:id="1"/>
            </w:r>
          </w:p>
        </w:tc>
      </w:tr>
      <w:tr w:rsidR="002870BC" w:rsidRPr="007B6A68" w:rsidTr="002870BC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Pr="007B6A68" w:rsidRDefault="007F7255" w:rsidP="00922B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proofErr w:type="spellStart"/>
            <w:r w:rsidR="002870BC">
              <w:rPr>
                <w:rFonts w:ascii="Calibri" w:hAnsi="Calibri"/>
              </w:rPr>
              <w:t>G+x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r w:rsidRPr="00DB32B3">
              <w:rPr>
                <w:rFonts w:ascii="Calibri" w:hAnsi="Calibri"/>
                <w:highlight w:val="yellow"/>
              </w:rPr>
              <w:t>Completare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BC" w:rsidRPr="007B6A68" w:rsidRDefault="002870BC" w:rsidP="00922B54">
            <w:pPr>
              <w:rPr>
                <w:rFonts w:ascii="Calibri" w:hAnsi="Calibri"/>
                <w:lang w:val="en-US"/>
              </w:rPr>
            </w:pPr>
          </w:p>
        </w:tc>
      </w:tr>
      <w:tr w:rsidR="002870BC" w:rsidRPr="007B6A68" w:rsidTr="002870BC">
        <w:trPr>
          <w:trHeight w:val="40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Pr="007B6A68" w:rsidRDefault="007F7255" w:rsidP="00922B5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Data </w:t>
            </w:r>
            <w:r w:rsidR="002870BC">
              <w:rPr>
                <w:rFonts w:ascii="Calibri" w:hAnsi="Calibri"/>
              </w:rPr>
              <w:t>G+x+1</w:t>
            </w:r>
            <w:r>
              <w:rPr>
                <w:rFonts w:ascii="Calibri" w:hAnsi="Calibri"/>
              </w:rPr>
              <w:t xml:space="preserve"> (</w:t>
            </w:r>
            <w:r w:rsidRPr="00386039">
              <w:rPr>
                <w:rFonts w:ascii="Calibri" w:hAnsi="Calibri"/>
                <w:highlight w:val="yellow"/>
              </w:rPr>
              <w:t>Completare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BC" w:rsidRPr="007B6A68" w:rsidRDefault="002870BC" w:rsidP="00922B54">
            <w:pPr>
              <w:rPr>
                <w:rFonts w:ascii="Calibri" w:hAnsi="Calibri"/>
                <w:lang w:val="en-US"/>
              </w:rPr>
            </w:pPr>
          </w:p>
        </w:tc>
      </w:tr>
      <w:tr w:rsidR="002870BC" w:rsidRPr="007B6A68" w:rsidTr="002870BC">
        <w:trPr>
          <w:trHeight w:val="40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Pr="007B6A68" w:rsidRDefault="007F7255" w:rsidP="00922B5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Data </w:t>
            </w:r>
            <w:r w:rsidR="002870BC">
              <w:rPr>
                <w:rFonts w:ascii="Calibri" w:hAnsi="Calibri"/>
              </w:rPr>
              <w:t>G+x+2</w:t>
            </w:r>
            <w:r>
              <w:rPr>
                <w:rFonts w:ascii="Calibri" w:hAnsi="Calibri"/>
              </w:rPr>
              <w:t xml:space="preserve"> (</w:t>
            </w:r>
            <w:r w:rsidRPr="00386039">
              <w:rPr>
                <w:rFonts w:ascii="Calibri" w:hAnsi="Calibri"/>
                <w:highlight w:val="yellow"/>
              </w:rPr>
              <w:t>Completare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BC" w:rsidRPr="007B6A68" w:rsidRDefault="002870BC" w:rsidP="00922B54">
            <w:pPr>
              <w:rPr>
                <w:rFonts w:ascii="Calibri" w:hAnsi="Calibri"/>
                <w:lang w:val="en-US"/>
              </w:rPr>
            </w:pPr>
          </w:p>
        </w:tc>
      </w:tr>
      <w:tr w:rsidR="002870BC" w:rsidRPr="007B6A68" w:rsidTr="002870BC">
        <w:trPr>
          <w:trHeight w:val="40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BC" w:rsidRPr="007B6A68" w:rsidRDefault="007F7255" w:rsidP="00922B5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Data </w:t>
            </w:r>
            <w:r w:rsidR="002870BC">
              <w:rPr>
                <w:rFonts w:ascii="Calibri" w:hAnsi="Calibri"/>
              </w:rPr>
              <w:t>G+x+3</w:t>
            </w:r>
            <w:r>
              <w:rPr>
                <w:rFonts w:ascii="Calibri" w:hAnsi="Calibri"/>
              </w:rPr>
              <w:t xml:space="preserve"> (</w:t>
            </w:r>
            <w:r w:rsidRPr="00386039">
              <w:rPr>
                <w:rFonts w:ascii="Calibri" w:hAnsi="Calibri"/>
                <w:highlight w:val="yellow"/>
              </w:rPr>
              <w:t>Completare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0BC" w:rsidRPr="007B6A68" w:rsidRDefault="002870BC" w:rsidP="00922B54">
            <w:pPr>
              <w:rPr>
                <w:rFonts w:ascii="Calibri" w:hAnsi="Calibri"/>
                <w:lang w:val="en-US"/>
              </w:rPr>
            </w:pPr>
          </w:p>
        </w:tc>
      </w:tr>
    </w:tbl>
    <w:p w:rsidR="00FD0906" w:rsidRDefault="00FD0906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F22FC7" w:rsidRDefault="00F22FC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F22FC7" w:rsidRDefault="00F22FC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2870BC" w:rsidRDefault="002870B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2870BC" w:rsidRPr="009F15DB" w:rsidRDefault="002870B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C81358" w:rsidRPr="009F15DB" w:rsidRDefault="00C8135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CC2CCD" w:rsidRDefault="00CC2CCD" w:rsidP="00CC2CCD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………………….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………….…………..</w:t>
      </w:r>
    </w:p>
    <w:p w:rsidR="00CC2CCD" w:rsidRDefault="00CC2CCD" w:rsidP="00CC2CCD">
      <w:pPr>
        <w:autoSpaceDE w:val="0"/>
        <w:autoSpaceDN w:val="0"/>
        <w:adjustRightInd w:val="0"/>
        <w:spacing w:line="288" w:lineRule="auto"/>
        <w:ind w:firstLine="708"/>
        <w:rPr>
          <w:rFonts w:ascii="Arial" w:hAnsi="Arial" w:cs="Arial"/>
          <w:i/>
        </w:rPr>
      </w:pPr>
      <w:proofErr w:type="gramStart"/>
      <w:r w:rsidRPr="009F15DB">
        <w:rPr>
          <w:rFonts w:ascii="Arial" w:hAnsi="Arial" w:cs="Arial"/>
          <w:i/>
        </w:rPr>
        <w:t>[ DATA</w:t>
      </w:r>
      <w:proofErr w:type="gramEnd"/>
      <w:r w:rsidRPr="009F15DB">
        <w:rPr>
          <w:rFonts w:ascii="Arial" w:hAnsi="Arial" w:cs="Arial"/>
          <w:i/>
        </w:rPr>
        <w:t xml:space="preserve"> ]                    </w:t>
      </w:r>
      <w:r>
        <w:rPr>
          <w:rFonts w:ascii="Arial" w:hAnsi="Arial" w:cs="Arial"/>
          <w:i/>
        </w:rPr>
        <w:t xml:space="preserve">                                   </w:t>
      </w:r>
      <w:r w:rsidRPr="009F15DB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TIMBRO e FIRMA del RICHIEDENTE</w:t>
      </w:r>
      <w:r w:rsidRPr="009F15DB">
        <w:rPr>
          <w:rFonts w:ascii="Arial" w:hAnsi="Arial" w:cs="Arial"/>
          <w:i/>
        </w:rPr>
        <w:t>]</w:t>
      </w:r>
    </w:p>
    <w:sectPr w:rsidR="00CC2CCD" w:rsidSect="00A37941">
      <w:headerReference w:type="default" r:id="rId9"/>
      <w:footerReference w:type="even" r:id="rId10"/>
      <w:footerReference w:type="default" r:id="rId11"/>
      <w:pgSz w:w="12240" w:h="15840" w:code="1"/>
      <w:pgMar w:top="851" w:right="1134" w:bottom="1021" w:left="1134" w:header="39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0A" w:rsidRDefault="005B260A">
      <w:r>
        <w:separator/>
      </w:r>
    </w:p>
  </w:endnote>
  <w:endnote w:type="continuationSeparator" w:id="0">
    <w:p w:rsidR="005B260A" w:rsidRDefault="005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9F" w:rsidRDefault="004D5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9F" w:rsidRDefault="004D5C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9F" w:rsidRPr="009C716B" w:rsidRDefault="004D5C9F" w:rsidP="001F47FB">
    <w:pPr>
      <w:pStyle w:val="BodyText2"/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0A" w:rsidRDefault="005B260A">
      <w:r>
        <w:separator/>
      </w:r>
    </w:p>
  </w:footnote>
  <w:footnote w:type="continuationSeparator" w:id="0">
    <w:p w:rsidR="005B260A" w:rsidRDefault="005B260A">
      <w:r>
        <w:continuationSeparator/>
      </w:r>
    </w:p>
  </w:footnote>
  <w:footnote w:id="1">
    <w:p w:rsidR="00AD0C62" w:rsidRDefault="00AD0C62" w:rsidP="00AD0C62">
      <w:pPr>
        <w:pStyle w:val="CommentText"/>
        <w:jc w:val="both"/>
      </w:pPr>
      <w:r>
        <w:rPr>
          <w:rStyle w:val="FootnoteReference"/>
        </w:rPr>
        <w:footnoteRef/>
      </w:r>
      <w:r>
        <w:t xml:space="preserve"> Si intende esclusivamente il quantitativo giornaliero proveniente dal Servizio di Stoccaggio Temporaneo. Tale quantitativo viene aggiunto al </w:t>
      </w:r>
      <w:r w:rsidRPr="00086F02">
        <w:t xml:space="preserve">Programma di Riconsegna </w:t>
      </w:r>
      <w:r w:rsidR="00CE71B6">
        <w:t xml:space="preserve">Mensile/Spot </w:t>
      </w:r>
      <w:r w:rsidRPr="00086F02">
        <w:t>Modificato</w:t>
      </w:r>
      <w:r>
        <w:t xml:space="preserve"> </w:t>
      </w:r>
      <w:r w:rsidRPr="00086F02">
        <w:t>a seconda dei casi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CA" w:rsidRPr="006B1E36" w:rsidRDefault="009E1DCA" w:rsidP="006B4DAD">
    <w:pPr>
      <w:tabs>
        <w:tab w:val="left" w:pos="9412"/>
        <w:tab w:val="left" w:pos="9593"/>
      </w:tabs>
      <w:autoSpaceDE w:val="0"/>
      <w:autoSpaceDN w:val="0"/>
      <w:adjustRightInd w:val="0"/>
      <w:ind w:left="7788" w:firstLine="708"/>
      <w:jc w:val="both"/>
      <w:rPr>
        <w:rFonts w:ascii="Book Antiqua" w:hAnsi="Book Antiqua"/>
      </w:rPr>
    </w:pPr>
    <w:r>
      <w:rPr>
        <w:rFonts w:ascii="Book Antiqua" w:hAnsi="Book Antiqua"/>
      </w:rPr>
      <w:t xml:space="preserve">      </w:t>
    </w:r>
    <w:r w:rsidR="006B4DAD">
      <w:rPr>
        <w:rFonts w:ascii="Book Antiqua" w:hAnsi="Book Antiqua"/>
      </w:rPr>
      <w:t xml:space="preserve">   </w:t>
    </w:r>
    <w:r w:rsidRPr="006B1E36">
      <w:rPr>
        <w:rFonts w:ascii="Book Antiqua" w:hAnsi="Book Antiqua"/>
      </w:rPr>
      <w:t>Allegato</w:t>
    </w:r>
  </w:p>
  <w:p w:rsidR="009E1DCA" w:rsidRPr="00E81908" w:rsidRDefault="009E1DCA" w:rsidP="00F61929">
    <w:pPr>
      <w:autoSpaceDE w:val="0"/>
      <w:autoSpaceDN w:val="0"/>
      <w:adjustRightInd w:val="0"/>
      <w:ind w:left="4956" w:hanging="4956"/>
      <w:jc w:val="both"/>
      <w:rPr>
        <w:rFonts w:ascii="Book Antiqua" w:hAnsi="Book Antiqua"/>
      </w:rPr>
    </w:pPr>
    <w:r>
      <w:rPr>
        <w:i/>
      </w:rPr>
      <w:t>Su carta intestata dell’</w:t>
    </w:r>
    <w:r w:rsidR="006B4DAD">
      <w:rPr>
        <w:i/>
      </w:rPr>
      <w:t>Utente</w:t>
    </w:r>
    <w:r w:rsidR="00AD0C62">
      <w:rPr>
        <w:rFonts w:ascii="Verdana" w:hAnsi="Verdana"/>
      </w:rPr>
      <w:t xml:space="preserve">              </w:t>
    </w:r>
    <w:r w:rsidR="006B4DAD">
      <w:t>Richiesta</w:t>
    </w:r>
    <w:r>
      <w:t xml:space="preserve"> </w:t>
    </w:r>
    <w:r w:rsidR="00D97EE2">
      <w:t>Volumi in Riconsegna</w:t>
    </w:r>
    <w:r w:rsidR="00F61929">
      <w:t xml:space="preserve"> </w:t>
    </w:r>
    <w:proofErr w:type="gramStart"/>
    <w:r w:rsidR="00F61929">
      <w:t xml:space="preserve">da </w:t>
    </w:r>
    <w:r w:rsidR="006B4DAD">
      <w:t xml:space="preserve"> </w:t>
    </w:r>
    <w:r w:rsidR="00F53A3E">
      <w:t>Stoccaggio</w:t>
    </w:r>
    <w:proofErr w:type="gramEnd"/>
    <w:r w:rsidR="00F53A3E">
      <w:t xml:space="preserve"> Temporaneo</w:t>
    </w:r>
  </w:p>
  <w:p w:rsidR="009E1DCA" w:rsidRDefault="009E1DCA">
    <w:pPr>
      <w:pStyle w:val="Header"/>
    </w:pPr>
  </w:p>
  <w:p w:rsidR="004D5C9F" w:rsidRPr="00E81908" w:rsidRDefault="004D5C9F" w:rsidP="00E81908">
    <w:pPr>
      <w:autoSpaceDE w:val="0"/>
      <w:autoSpaceDN w:val="0"/>
      <w:adjustRightInd w:val="0"/>
      <w:jc w:val="both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300"/>
    <w:multiLevelType w:val="hybridMultilevel"/>
    <w:tmpl w:val="43C2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" w15:restartNumberingAfterBreak="0">
    <w:nsid w:val="14D9038E"/>
    <w:multiLevelType w:val="hybridMultilevel"/>
    <w:tmpl w:val="3A92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F359F"/>
    <w:multiLevelType w:val="hybridMultilevel"/>
    <w:tmpl w:val="25CA0028"/>
    <w:lvl w:ilvl="0" w:tplc="5F96741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46B"/>
    <w:multiLevelType w:val="hybridMultilevel"/>
    <w:tmpl w:val="3824310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5" w15:restartNumberingAfterBreak="0">
    <w:nsid w:val="26000C28"/>
    <w:multiLevelType w:val="hybridMultilevel"/>
    <w:tmpl w:val="25B63F08"/>
    <w:lvl w:ilvl="0" w:tplc="05968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 w15:restartNumberingAfterBreak="0">
    <w:nsid w:val="45865DBC"/>
    <w:multiLevelType w:val="hybridMultilevel"/>
    <w:tmpl w:val="5F5251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6C86"/>
    <w:multiLevelType w:val="hybridMultilevel"/>
    <w:tmpl w:val="3B90874C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488E"/>
    <w:multiLevelType w:val="hybridMultilevel"/>
    <w:tmpl w:val="8816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83288E"/>
    <w:multiLevelType w:val="hybridMultilevel"/>
    <w:tmpl w:val="193EBDF0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80CFD"/>
    <w:multiLevelType w:val="hybridMultilevel"/>
    <w:tmpl w:val="EDF8F9FE"/>
    <w:lvl w:ilvl="0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00C7"/>
    <w:multiLevelType w:val="hybrid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 w15:restartNumberingAfterBreak="0">
    <w:nsid w:val="7ED326FA"/>
    <w:multiLevelType w:val="hybridMultilevel"/>
    <w:tmpl w:val="9FA4D2B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29"/>
    <w:rsid w:val="000011F2"/>
    <w:rsid w:val="00006E1B"/>
    <w:rsid w:val="00043681"/>
    <w:rsid w:val="00071943"/>
    <w:rsid w:val="0007516B"/>
    <w:rsid w:val="000765B5"/>
    <w:rsid w:val="00081B5B"/>
    <w:rsid w:val="00091355"/>
    <w:rsid w:val="000A18C4"/>
    <w:rsid w:val="000A5CA8"/>
    <w:rsid w:val="000B0804"/>
    <w:rsid w:val="000B35BE"/>
    <w:rsid w:val="000B3E23"/>
    <w:rsid w:val="000D247E"/>
    <w:rsid w:val="000D3836"/>
    <w:rsid w:val="000E0031"/>
    <w:rsid w:val="000E43BB"/>
    <w:rsid w:val="000E6039"/>
    <w:rsid w:val="0010003D"/>
    <w:rsid w:val="00105E63"/>
    <w:rsid w:val="00114E32"/>
    <w:rsid w:val="001230B5"/>
    <w:rsid w:val="001315BB"/>
    <w:rsid w:val="001326C2"/>
    <w:rsid w:val="0013453A"/>
    <w:rsid w:val="00134781"/>
    <w:rsid w:val="00136127"/>
    <w:rsid w:val="0015649E"/>
    <w:rsid w:val="0015748C"/>
    <w:rsid w:val="00166B77"/>
    <w:rsid w:val="00184EB1"/>
    <w:rsid w:val="00185C01"/>
    <w:rsid w:val="00194706"/>
    <w:rsid w:val="001A6DE1"/>
    <w:rsid w:val="001C2048"/>
    <w:rsid w:val="001C49C5"/>
    <w:rsid w:val="001D00AD"/>
    <w:rsid w:val="001E57BB"/>
    <w:rsid w:val="001F47FB"/>
    <w:rsid w:val="001F4946"/>
    <w:rsid w:val="00225D29"/>
    <w:rsid w:val="00232EA2"/>
    <w:rsid w:val="002476F2"/>
    <w:rsid w:val="00255286"/>
    <w:rsid w:val="00255D7D"/>
    <w:rsid w:val="00257805"/>
    <w:rsid w:val="0026522D"/>
    <w:rsid w:val="00266DA2"/>
    <w:rsid w:val="00270E12"/>
    <w:rsid w:val="00276796"/>
    <w:rsid w:val="00283110"/>
    <w:rsid w:val="00284A14"/>
    <w:rsid w:val="002870BC"/>
    <w:rsid w:val="0029027E"/>
    <w:rsid w:val="0029127D"/>
    <w:rsid w:val="0029727A"/>
    <w:rsid w:val="002A12DB"/>
    <w:rsid w:val="002A6911"/>
    <w:rsid w:val="002B35C8"/>
    <w:rsid w:val="002B73E0"/>
    <w:rsid w:val="002C48C4"/>
    <w:rsid w:val="002C5E11"/>
    <w:rsid w:val="002E0190"/>
    <w:rsid w:val="002E01AE"/>
    <w:rsid w:val="002E1F36"/>
    <w:rsid w:val="002E5B06"/>
    <w:rsid w:val="002F00F9"/>
    <w:rsid w:val="002F28EA"/>
    <w:rsid w:val="002F6360"/>
    <w:rsid w:val="00303CED"/>
    <w:rsid w:val="0034409E"/>
    <w:rsid w:val="00351D08"/>
    <w:rsid w:val="003726B4"/>
    <w:rsid w:val="00372E42"/>
    <w:rsid w:val="00374FFC"/>
    <w:rsid w:val="00377204"/>
    <w:rsid w:val="0038128F"/>
    <w:rsid w:val="00382913"/>
    <w:rsid w:val="00385DF8"/>
    <w:rsid w:val="0039535A"/>
    <w:rsid w:val="003B53A3"/>
    <w:rsid w:val="003B5EA7"/>
    <w:rsid w:val="003D5704"/>
    <w:rsid w:val="003E19ED"/>
    <w:rsid w:val="003E575B"/>
    <w:rsid w:val="003F2052"/>
    <w:rsid w:val="003F27EB"/>
    <w:rsid w:val="003F65AB"/>
    <w:rsid w:val="00402FE4"/>
    <w:rsid w:val="00413630"/>
    <w:rsid w:val="0042622F"/>
    <w:rsid w:val="00427A48"/>
    <w:rsid w:val="00453441"/>
    <w:rsid w:val="004549B6"/>
    <w:rsid w:val="00457B6F"/>
    <w:rsid w:val="00471E49"/>
    <w:rsid w:val="0048598F"/>
    <w:rsid w:val="00492F2C"/>
    <w:rsid w:val="004B0506"/>
    <w:rsid w:val="004B0AE8"/>
    <w:rsid w:val="004B13BD"/>
    <w:rsid w:val="004B3430"/>
    <w:rsid w:val="004B37E0"/>
    <w:rsid w:val="004C445A"/>
    <w:rsid w:val="004D441F"/>
    <w:rsid w:val="004D5151"/>
    <w:rsid w:val="004D5C9F"/>
    <w:rsid w:val="004D5E13"/>
    <w:rsid w:val="004E604D"/>
    <w:rsid w:val="004F7282"/>
    <w:rsid w:val="00500618"/>
    <w:rsid w:val="005023F7"/>
    <w:rsid w:val="005026CC"/>
    <w:rsid w:val="00522FBE"/>
    <w:rsid w:val="005238BE"/>
    <w:rsid w:val="00526843"/>
    <w:rsid w:val="0053114C"/>
    <w:rsid w:val="0053247A"/>
    <w:rsid w:val="00537480"/>
    <w:rsid w:val="005557F7"/>
    <w:rsid w:val="005637BF"/>
    <w:rsid w:val="005657A2"/>
    <w:rsid w:val="00574676"/>
    <w:rsid w:val="00581D14"/>
    <w:rsid w:val="005856AA"/>
    <w:rsid w:val="005A594B"/>
    <w:rsid w:val="005A7CE1"/>
    <w:rsid w:val="005B0CC7"/>
    <w:rsid w:val="005B260A"/>
    <w:rsid w:val="005B3A64"/>
    <w:rsid w:val="005B6AB4"/>
    <w:rsid w:val="005C62D8"/>
    <w:rsid w:val="005D2C7B"/>
    <w:rsid w:val="005E0DB5"/>
    <w:rsid w:val="005E290B"/>
    <w:rsid w:val="005F3B66"/>
    <w:rsid w:val="005F4330"/>
    <w:rsid w:val="00622E02"/>
    <w:rsid w:val="00626242"/>
    <w:rsid w:val="006271DB"/>
    <w:rsid w:val="006434E0"/>
    <w:rsid w:val="00647C7E"/>
    <w:rsid w:val="00652E31"/>
    <w:rsid w:val="00653108"/>
    <w:rsid w:val="006566C0"/>
    <w:rsid w:val="00662A45"/>
    <w:rsid w:val="00662F74"/>
    <w:rsid w:val="00663A0D"/>
    <w:rsid w:val="00667469"/>
    <w:rsid w:val="006674E7"/>
    <w:rsid w:val="006724AC"/>
    <w:rsid w:val="0067482A"/>
    <w:rsid w:val="00677894"/>
    <w:rsid w:val="00694A95"/>
    <w:rsid w:val="006A4E9E"/>
    <w:rsid w:val="006B1E36"/>
    <w:rsid w:val="006B4054"/>
    <w:rsid w:val="006B4DAD"/>
    <w:rsid w:val="006C4717"/>
    <w:rsid w:val="006D2C15"/>
    <w:rsid w:val="006E1219"/>
    <w:rsid w:val="006E1DE2"/>
    <w:rsid w:val="006E3D76"/>
    <w:rsid w:val="006F7FD0"/>
    <w:rsid w:val="00702A70"/>
    <w:rsid w:val="00703378"/>
    <w:rsid w:val="00717114"/>
    <w:rsid w:val="00723D5E"/>
    <w:rsid w:val="00746326"/>
    <w:rsid w:val="007534F8"/>
    <w:rsid w:val="00753E3E"/>
    <w:rsid w:val="007729A1"/>
    <w:rsid w:val="00785529"/>
    <w:rsid w:val="0078558C"/>
    <w:rsid w:val="0079138C"/>
    <w:rsid w:val="00791823"/>
    <w:rsid w:val="007A7BD5"/>
    <w:rsid w:val="007C6B25"/>
    <w:rsid w:val="007D7D73"/>
    <w:rsid w:val="007E2D16"/>
    <w:rsid w:val="007F47AF"/>
    <w:rsid w:val="007F5AC4"/>
    <w:rsid w:val="007F7255"/>
    <w:rsid w:val="00813343"/>
    <w:rsid w:val="008166E3"/>
    <w:rsid w:val="00826B69"/>
    <w:rsid w:val="008327F3"/>
    <w:rsid w:val="008350CF"/>
    <w:rsid w:val="00835BB1"/>
    <w:rsid w:val="00835D86"/>
    <w:rsid w:val="00841D96"/>
    <w:rsid w:val="00850E96"/>
    <w:rsid w:val="00876256"/>
    <w:rsid w:val="00877C3E"/>
    <w:rsid w:val="008937E7"/>
    <w:rsid w:val="00895521"/>
    <w:rsid w:val="008B4762"/>
    <w:rsid w:val="008B6525"/>
    <w:rsid w:val="008B7126"/>
    <w:rsid w:val="008C0964"/>
    <w:rsid w:val="008D47CE"/>
    <w:rsid w:val="008E4607"/>
    <w:rsid w:val="008E765C"/>
    <w:rsid w:val="00906B55"/>
    <w:rsid w:val="00907967"/>
    <w:rsid w:val="00920D78"/>
    <w:rsid w:val="00922B54"/>
    <w:rsid w:val="00922F0F"/>
    <w:rsid w:val="0094554E"/>
    <w:rsid w:val="00950FC5"/>
    <w:rsid w:val="00952EDC"/>
    <w:rsid w:val="00961367"/>
    <w:rsid w:val="00962433"/>
    <w:rsid w:val="00967E96"/>
    <w:rsid w:val="00980672"/>
    <w:rsid w:val="00981967"/>
    <w:rsid w:val="00983BDF"/>
    <w:rsid w:val="00984CB6"/>
    <w:rsid w:val="0099554C"/>
    <w:rsid w:val="009C716B"/>
    <w:rsid w:val="009D34B6"/>
    <w:rsid w:val="009D4D65"/>
    <w:rsid w:val="009E1DCA"/>
    <w:rsid w:val="009E2859"/>
    <w:rsid w:val="009E3359"/>
    <w:rsid w:val="009F15DB"/>
    <w:rsid w:val="009F6168"/>
    <w:rsid w:val="00A067B6"/>
    <w:rsid w:val="00A07892"/>
    <w:rsid w:val="00A22279"/>
    <w:rsid w:val="00A23450"/>
    <w:rsid w:val="00A30E4D"/>
    <w:rsid w:val="00A329ED"/>
    <w:rsid w:val="00A36E1F"/>
    <w:rsid w:val="00A37941"/>
    <w:rsid w:val="00A46E77"/>
    <w:rsid w:val="00A646AF"/>
    <w:rsid w:val="00A71F92"/>
    <w:rsid w:val="00A75CB0"/>
    <w:rsid w:val="00A81639"/>
    <w:rsid w:val="00A8340B"/>
    <w:rsid w:val="00A84566"/>
    <w:rsid w:val="00A864BC"/>
    <w:rsid w:val="00AA6728"/>
    <w:rsid w:val="00AB55B7"/>
    <w:rsid w:val="00AC2126"/>
    <w:rsid w:val="00AC30AC"/>
    <w:rsid w:val="00AD0C62"/>
    <w:rsid w:val="00AE41A2"/>
    <w:rsid w:val="00AF10E9"/>
    <w:rsid w:val="00AF3752"/>
    <w:rsid w:val="00B0357C"/>
    <w:rsid w:val="00B03EC7"/>
    <w:rsid w:val="00B2014D"/>
    <w:rsid w:val="00B21F40"/>
    <w:rsid w:val="00B22442"/>
    <w:rsid w:val="00B24A61"/>
    <w:rsid w:val="00B41DCF"/>
    <w:rsid w:val="00B6729A"/>
    <w:rsid w:val="00B91F61"/>
    <w:rsid w:val="00BB601D"/>
    <w:rsid w:val="00BD1ED5"/>
    <w:rsid w:val="00BD348B"/>
    <w:rsid w:val="00BD6AA0"/>
    <w:rsid w:val="00BD6D45"/>
    <w:rsid w:val="00BE44DF"/>
    <w:rsid w:val="00BF4E38"/>
    <w:rsid w:val="00BF59F2"/>
    <w:rsid w:val="00C05C08"/>
    <w:rsid w:val="00C0697D"/>
    <w:rsid w:val="00C25CF2"/>
    <w:rsid w:val="00C320CD"/>
    <w:rsid w:val="00C35695"/>
    <w:rsid w:val="00C42251"/>
    <w:rsid w:val="00C45848"/>
    <w:rsid w:val="00C47005"/>
    <w:rsid w:val="00C520B4"/>
    <w:rsid w:val="00C5644F"/>
    <w:rsid w:val="00C60516"/>
    <w:rsid w:val="00C6129D"/>
    <w:rsid w:val="00C70FFE"/>
    <w:rsid w:val="00C81358"/>
    <w:rsid w:val="00C8154D"/>
    <w:rsid w:val="00C9617F"/>
    <w:rsid w:val="00CA2BA5"/>
    <w:rsid w:val="00CB615F"/>
    <w:rsid w:val="00CC2CCD"/>
    <w:rsid w:val="00CD4FC9"/>
    <w:rsid w:val="00CD69E1"/>
    <w:rsid w:val="00CD6F4C"/>
    <w:rsid w:val="00CE71B6"/>
    <w:rsid w:val="00CF01D7"/>
    <w:rsid w:val="00CF1E6E"/>
    <w:rsid w:val="00CF66A5"/>
    <w:rsid w:val="00D15DDA"/>
    <w:rsid w:val="00D201C9"/>
    <w:rsid w:val="00D204EF"/>
    <w:rsid w:val="00D22AE6"/>
    <w:rsid w:val="00D270A5"/>
    <w:rsid w:val="00D303D5"/>
    <w:rsid w:val="00D32E49"/>
    <w:rsid w:val="00D34FF5"/>
    <w:rsid w:val="00D35D8A"/>
    <w:rsid w:val="00D43F0B"/>
    <w:rsid w:val="00D4563B"/>
    <w:rsid w:val="00D60500"/>
    <w:rsid w:val="00D61221"/>
    <w:rsid w:val="00D64354"/>
    <w:rsid w:val="00D74D72"/>
    <w:rsid w:val="00D76504"/>
    <w:rsid w:val="00D82524"/>
    <w:rsid w:val="00D829A2"/>
    <w:rsid w:val="00D937E9"/>
    <w:rsid w:val="00D97EE2"/>
    <w:rsid w:val="00DA2ED5"/>
    <w:rsid w:val="00DB09F7"/>
    <w:rsid w:val="00DB32B3"/>
    <w:rsid w:val="00DC44BE"/>
    <w:rsid w:val="00DD2005"/>
    <w:rsid w:val="00DD6A5A"/>
    <w:rsid w:val="00DE2601"/>
    <w:rsid w:val="00DF0AF3"/>
    <w:rsid w:val="00DF66EF"/>
    <w:rsid w:val="00E01839"/>
    <w:rsid w:val="00E167F5"/>
    <w:rsid w:val="00E20418"/>
    <w:rsid w:val="00E2625E"/>
    <w:rsid w:val="00E40519"/>
    <w:rsid w:val="00E40FAF"/>
    <w:rsid w:val="00E45BAD"/>
    <w:rsid w:val="00E47E71"/>
    <w:rsid w:val="00E50B14"/>
    <w:rsid w:val="00E61A2A"/>
    <w:rsid w:val="00E62115"/>
    <w:rsid w:val="00E747B3"/>
    <w:rsid w:val="00E750B6"/>
    <w:rsid w:val="00E75991"/>
    <w:rsid w:val="00E80AAE"/>
    <w:rsid w:val="00E81908"/>
    <w:rsid w:val="00E8644A"/>
    <w:rsid w:val="00E929DC"/>
    <w:rsid w:val="00EA2D6D"/>
    <w:rsid w:val="00EA61CA"/>
    <w:rsid w:val="00EB22F0"/>
    <w:rsid w:val="00EB5017"/>
    <w:rsid w:val="00EC068F"/>
    <w:rsid w:val="00EC4688"/>
    <w:rsid w:val="00EC5A04"/>
    <w:rsid w:val="00EF3000"/>
    <w:rsid w:val="00F102A3"/>
    <w:rsid w:val="00F121D4"/>
    <w:rsid w:val="00F1279B"/>
    <w:rsid w:val="00F12836"/>
    <w:rsid w:val="00F22FC7"/>
    <w:rsid w:val="00F36F19"/>
    <w:rsid w:val="00F53A3E"/>
    <w:rsid w:val="00F5796F"/>
    <w:rsid w:val="00F61929"/>
    <w:rsid w:val="00F6263B"/>
    <w:rsid w:val="00F701CC"/>
    <w:rsid w:val="00F82846"/>
    <w:rsid w:val="00F83A9F"/>
    <w:rsid w:val="00F972D3"/>
    <w:rsid w:val="00FB229F"/>
    <w:rsid w:val="00FB5CE4"/>
    <w:rsid w:val="00FC3736"/>
    <w:rsid w:val="00FD0906"/>
    <w:rsid w:val="00FE1FC1"/>
    <w:rsid w:val="00FF2BD6"/>
    <w:rsid w:val="00FF4C9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8909C"/>
  <w15:chartTrackingRefBased/>
  <w15:docId w15:val="{115E43B8-ED84-476A-8D22-B3285C9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pPr>
      <w:jc w:val="both"/>
    </w:pPr>
    <w:rPr>
      <w:rFonts w:ascii="Garamond" w:hAnsi="Garamond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table" w:styleId="TableGrid">
    <w:name w:val="Table Grid"/>
    <w:basedOn w:val="TableNormal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E1DCA"/>
    <w:rPr>
      <w:sz w:val="24"/>
      <w:szCs w:val="24"/>
    </w:rPr>
  </w:style>
  <w:style w:type="character" w:customStyle="1" w:styleId="BodyText2Char">
    <w:name w:val="Body Text 2 Char"/>
    <w:link w:val="BodyText2"/>
    <w:rsid w:val="00276796"/>
    <w:rPr>
      <w:rFonts w:ascii="Garamond" w:hAnsi="Garamond"/>
      <w:sz w:val="24"/>
    </w:rPr>
  </w:style>
  <w:style w:type="character" w:styleId="CommentReference">
    <w:name w:val="annotation reference"/>
    <w:rsid w:val="002767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6796"/>
  </w:style>
  <w:style w:type="paragraph" w:styleId="CommentSubject">
    <w:name w:val="annotation subject"/>
    <w:basedOn w:val="CommentText"/>
    <w:next w:val="CommentText"/>
    <w:link w:val="CommentSubjectChar"/>
    <w:rsid w:val="00276796"/>
    <w:rPr>
      <w:b/>
      <w:bCs/>
    </w:rPr>
  </w:style>
  <w:style w:type="character" w:customStyle="1" w:styleId="CommentSubjectChar">
    <w:name w:val="Comment Subject Char"/>
    <w:link w:val="CommentSubject"/>
    <w:rsid w:val="00276796"/>
    <w:rPr>
      <w:b/>
      <w:bCs/>
    </w:rPr>
  </w:style>
  <w:style w:type="paragraph" w:styleId="FootnoteText">
    <w:name w:val="footnote text"/>
    <w:basedOn w:val="Normal"/>
    <w:link w:val="FootnoteTextChar"/>
    <w:rsid w:val="00AD0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0C62"/>
  </w:style>
  <w:style w:type="character" w:styleId="FootnoteReference">
    <w:name w:val="footnote reference"/>
    <w:rsid w:val="00AD0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_flessibilita.terminalegnladriatico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E6F2-E770-4B7C-9D41-77489E20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Terminale GNL Adriatico</Company>
  <LinksUpToDate>false</LinksUpToDate>
  <CharactersWithSpaces>1363</CharactersWithSpaces>
  <SharedDoc>false</SharedDoc>
  <HLinks>
    <vt:vector size="6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mailto:servizi_flessibilita.terminalegnladriatico@pec.it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subject/>
  <dc:creator>Pirotta Roberta</dc:creator>
  <cp:keywords/>
  <cp:lastModifiedBy>Disingrini Daniele</cp:lastModifiedBy>
  <cp:revision>4</cp:revision>
  <cp:lastPrinted>2011-02-10T13:46:00Z</cp:lastPrinted>
  <dcterms:created xsi:type="dcterms:W3CDTF">2018-04-06T13:26:00Z</dcterms:created>
  <dcterms:modified xsi:type="dcterms:W3CDTF">2018-04-06T13:27:00Z</dcterms:modified>
</cp:coreProperties>
</file>